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20" w:rsidRDefault="00CB0A20" w:rsidP="00CB0A20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Risalatu</w:t>
      </w:r>
      <w:proofErr w:type="spellEnd"/>
      <w:r>
        <w:rPr>
          <w:rFonts w:cstheme="minorHAnsi"/>
          <w:sz w:val="24"/>
          <w:szCs w:val="24"/>
        </w:rPr>
        <w:t xml:space="preserve"> Salma</w:t>
      </w:r>
    </w:p>
    <w:p w:rsidR="00CB0A20" w:rsidRDefault="00CB0A20" w:rsidP="00CB0A2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1810301182</w:t>
      </w:r>
    </w:p>
    <w:p w:rsidR="00CB0A20" w:rsidRDefault="00CB0A20" w:rsidP="00CB0A2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 C5</w:t>
      </w:r>
    </w:p>
    <w:p w:rsidR="00CB0A20" w:rsidRDefault="00CB0A20" w:rsidP="00CB0A20">
      <w:pPr>
        <w:spacing w:line="360" w:lineRule="auto"/>
        <w:jc w:val="center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 xml:space="preserve">PR 7 TBI </w:t>
      </w:r>
      <w:bookmarkEnd w:id="0"/>
      <w:r>
        <w:rPr>
          <w:rFonts w:cstheme="minorHAnsi"/>
          <w:sz w:val="24"/>
          <w:szCs w:val="24"/>
        </w:rPr>
        <w:t>(SSP)</w:t>
      </w:r>
    </w:p>
    <w:p w:rsidR="008B18A9" w:rsidRPr="00CB0A20" w:rsidRDefault="008B18A9" w:rsidP="00CB0A20">
      <w:pPr>
        <w:spacing w:line="360" w:lineRule="auto"/>
        <w:jc w:val="both"/>
        <w:rPr>
          <w:rFonts w:cstheme="minorHAnsi"/>
          <w:sz w:val="24"/>
          <w:szCs w:val="24"/>
        </w:rPr>
      </w:pPr>
      <w:r w:rsidRPr="00CB0A20">
        <w:rPr>
          <w:rFonts w:cstheme="minorHAnsi"/>
          <w:sz w:val="24"/>
          <w:szCs w:val="24"/>
        </w:rPr>
        <w:t xml:space="preserve">No NIM </w:t>
      </w:r>
      <w:proofErr w:type="spellStart"/>
      <w:r w:rsidRPr="00CB0A20">
        <w:rPr>
          <w:rFonts w:cstheme="minorHAnsi"/>
          <w:sz w:val="24"/>
          <w:szCs w:val="24"/>
        </w:rPr>
        <w:t>Genap</w:t>
      </w:r>
      <w:proofErr w:type="spellEnd"/>
      <w:r w:rsidRPr="00CB0A20">
        <w:rPr>
          <w:rFonts w:cstheme="minorHAnsi"/>
          <w:sz w:val="24"/>
          <w:szCs w:val="24"/>
        </w:rPr>
        <w:t xml:space="preserve">: </w:t>
      </w:r>
      <w:proofErr w:type="spellStart"/>
      <w:r w:rsidRPr="00CB0A20">
        <w:rPr>
          <w:rFonts w:cstheme="minorHAnsi"/>
          <w:sz w:val="24"/>
          <w:szCs w:val="24"/>
        </w:rPr>
        <w:t>Tn.X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CB0A20">
        <w:rPr>
          <w:rFonts w:cstheme="minorHAnsi"/>
          <w:sz w:val="24"/>
          <w:szCs w:val="24"/>
        </w:rPr>
        <w:t>usia</w:t>
      </w:r>
      <w:proofErr w:type="spellEnd"/>
      <w:proofErr w:type="gramEnd"/>
      <w:r w:rsidRPr="00CB0A20">
        <w:rPr>
          <w:rFonts w:cstheme="minorHAnsi"/>
          <w:sz w:val="24"/>
          <w:szCs w:val="24"/>
        </w:rPr>
        <w:t xml:space="preserve"> 30 </w:t>
      </w:r>
      <w:proofErr w:type="spellStart"/>
      <w:r w:rsidRPr="00CB0A20">
        <w:rPr>
          <w:rFonts w:cstheme="minorHAnsi"/>
          <w:sz w:val="24"/>
          <w:szCs w:val="24"/>
        </w:rPr>
        <w:t>tahun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terserempet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sepeda</w:t>
      </w:r>
      <w:proofErr w:type="spellEnd"/>
      <w:r w:rsidRPr="00CB0A20">
        <w:rPr>
          <w:rFonts w:cstheme="minorHAnsi"/>
          <w:sz w:val="24"/>
          <w:szCs w:val="24"/>
        </w:rPr>
        <w:t xml:space="preserve"> motor </w:t>
      </w:r>
      <w:proofErr w:type="spellStart"/>
      <w:r w:rsidRPr="00CB0A20">
        <w:rPr>
          <w:rFonts w:cstheme="minorHAnsi"/>
          <w:sz w:val="24"/>
          <w:szCs w:val="24"/>
        </w:rPr>
        <w:t>hingga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terbentur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aspal</w:t>
      </w:r>
      <w:proofErr w:type="spellEnd"/>
      <w:r w:rsidRPr="00CB0A20">
        <w:rPr>
          <w:rFonts w:cstheme="minorHAnsi"/>
          <w:sz w:val="24"/>
          <w:szCs w:val="24"/>
        </w:rPr>
        <w:t xml:space="preserve">. </w:t>
      </w:r>
      <w:proofErr w:type="spellStart"/>
      <w:r w:rsidRPr="00CB0A20">
        <w:rPr>
          <w:rFonts w:cstheme="minorHAnsi"/>
          <w:sz w:val="24"/>
          <w:szCs w:val="24"/>
        </w:rPr>
        <w:t>Pasien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tersebut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oleh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warga</w:t>
      </w:r>
      <w:proofErr w:type="spellEnd"/>
      <w:r w:rsidRPr="00CB0A20">
        <w:rPr>
          <w:rFonts w:cstheme="minorHAnsi"/>
          <w:sz w:val="24"/>
          <w:szCs w:val="24"/>
        </w:rPr>
        <w:t xml:space="preserve"> di </w:t>
      </w:r>
      <w:proofErr w:type="spellStart"/>
      <w:r w:rsidRPr="00CB0A20">
        <w:rPr>
          <w:rFonts w:cstheme="minorHAnsi"/>
          <w:sz w:val="24"/>
          <w:szCs w:val="24"/>
        </w:rPr>
        <w:t>bawa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ke</w:t>
      </w:r>
      <w:proofErr w:type="spellEnd"/>
      <w:r w:rsidRPr="00CB0A20">
        <w:rPr>
          <w:rFonts w:cstheme="minorHAnsi"/>
          <w:sz w:val="24"/>
          <w:szCs w:val="24"/>
        </w:rPr>
        <w:t xml:space="preserve"> RS </w:t>
      </w:r>
      <w:proofErr w:type="spellStart"/>
      <w:r w:rsidRPr="00CB0A20">
        <w:rPr>
          <w:rFonts w:cstheme="minorHAnsi"/>
          <w:sz w:val="24"/>
          <w:szCs w:val="24"/>
        </w:rPr>
        <w:t>terdekat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dan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segera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ditangani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CB0A20">
        <w:rPr>
          <w:rFonts w:cstheme="minorHAnsi"/>
          <w:sz w:val="24"/>
          <w:szCs w:val="24"/>
        </w:rPr>
        <w:t>tim</w:t>
      </w:r>
      <w:proofErr w:type="spellEnd"/>
      <w:proofErr w:type="gram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medis</w:t>
      </w:r>
      <w:proofErr w:type="spellEnd"/>
      <w:r w:rsidRPr="00CB0A20">
        <w:rPr>
          <w:rFonts w:cstheme="minorHAnsi"/>
          <w:sz w:val="24"/>
          <w:szCs w:val="24"/>
        </w:rPr>
        <w:t xml:space="preserve">. </w:t>
      </w:r>
      <w:proofErr w:type="spellStart"/>
      <w:r w:rsidRPr="00CB0A20">
        <w:rPr>
          <w:rFonts w:cstheme="minorHAnsi"/>
          <w:sz w:val="24"/>
          <w:szCs w:val="24"/>
        </w:rPr>
        <w:t>Hasil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radiologi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adanya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sumbatan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dipembuluh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darah</w:t>
      </w:r>
      <w:proofErr w:type="spellEnd"/>
      <w:r w:rsidRPr="00CB0A20">
        <w:rPr>
          <w:rFonts w:cstheme="minorHAnsi"/>
          <w:sz w:val="24"/>
          <w:szCs w:val="24"/>
        </w:rPr>
        <w:t xml:space="preserve"> yang </w:t>
      </w:r>
      <w:proofErr w:type="spellStart"/>
      <w:r w:rsidRPr="00CB0A20">
        <w:rPr>
          <w:rFonts w:cstheme="minorHAnsi"/>
          <w:sz w:val="24"/>
          <w:szCs w:val="24"/>
        </w:rPr>
        <w:t>menuju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ke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cerebrum.kondisi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pasien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pingsan.Dan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fraktur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pada</w:t>
      </w:r>
      <w:proofErr w:type="spellEnd"/>
      <w:r w:rsidRPr="00CB0A20">
        <w:rPr>
          <w:rFonts w:cstheme="minorHAnsi"/>
          <w:sz w:val="24"/>
          <w:szCs w:val="24"/>
        </w:rPr>
        <w:t xml:space="preserve"> radius </w:t>
      </w:r>
      <w:proofErr w:type="spellStart"/>
      <w:r w:rsidRPr="00CB0A20">
        <w:rPr>
          <w:rFonts w:cstheme="minorHAnsi"/>
          <w:sz w:val="24"/>
          <w:szCs w:val="24"/>
        </w:rPr>
        <w:t>sinistra</w:t>
      </w:r>
      <w:proofErr w:type="spellEnd"/>
      <w:r w:rsidRPr="00CB0A20">
        <w:rPr>
          <w:rFonts w:cstheme="minorHAnsi"/>
          <w:sz w:val="24"/>
          <w:szCs w:val="24"/>
        </w:rPr>
        <w:t>.</w:t>
      </w:r>
    </w:p>
    <w:p w:rsidR="008B18A9" w:rsidRPr="00CB0A20" w:rsidRDefault="008B18A9" w:rsidP="00CB0A20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CB0A20">
        <w:rPr>
          <w:rFonts w:cstheme="minorHAnsi"/>
          <w:sz w:val="24"/>
          <w:szCs w:val="24"/>
        </w:rPr>
        <w:t>Pertanyaan</w:t>
      </w:r>
      <w:proofErr w:type="spellEnd"/>
      <w:r w:rsidRPr="00CB0A20">
        <w:rPr>
          <w:rFonts w:cstheme="minorHAnsi"/>
          <w:sz w:val="24"/>
          <w:szCs w:val="24"/>
        </w:rPr>
        <w:t xml:space="preserve">: </w:t>
      </w:r>
      <w:proofErr w:type="spellStart"/>
      <w:r w:rsidRPr="00CB0A20">
        <w:rPr>
          <w:rFonts w:cstheme="minorHAnsi"/>
          <w:sz w:val="24"/>
          <w:szCs w:val="24"/>
        </w:rPr>
        <w:t>Jelaskan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patologi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cedera</w:t>
      </w:r>
      <w:proofErr w:type="spellEnd"/>
      <w:r w:rsidRPr="00CB0A20">
        <w:rPr>
          <w:rFonts w:cstheme="minorHAnsi"/>
          <w:sz w:val="24"/>
          <w:szCs w:val="24"/>
        </w:rPr>
        <w:t xml:space="preserve">, </w:t>
      </w:r>
      <w:proofErr w:type="spellStart"/>
      <w:r w:rsidRPr="00CB0A20">
        <w:rPr>
          <w:rFonts w:cstheme="minorHAnsi"/>
          <w:sz w:val="24"/>
          <w:szCs w:val="24"/>
        </w:rPr>
        <w:t>pemeriksaan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CB0A20">
        <w:rPr>
          <w:rFonts w:cstheme="minorHAnsi"/>
          <w:sz w:val="24"/>
          <w:szCs w:val="24"/>
        </w:rPr>
        <w:t>dan</w:t>
      </w:r>
      <w:proofErr w:type="spellEnd"/>
      <w:r w:rsidRPr="00CB0A20">
        <w:rPr>
          <w:rFonts w:cstheme="minorHAnsi"/>
          <w:sz w:val="24"/>
          <w:szCs w:val="24"/>
        </w:rPr>
        <w:t xml:space="preserve">  </w:t>
      </w:r>
      <w:proofErr w:type="spellStart"/>
      <w:r w:rsidRPr="00CB0A20">
        <w:rPr>
          <w:rFonts w:cstheme="minorHAnsi"/>
          <w:sz w:val="24"/>
          <w:szCs w:val="24"/>
        </w:rPr>
        <w:t>rencana</w:t>
      </w:r>
      <w:proofErr w:type="spellEnd"/>
      <w:proofErr w:type="gram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penatalaksanaan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fisioterapi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pada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pasien</w:t>
      </w:r>
      <w:proofErr w:type="spellEnd"/>
      <w:r w:rsidRPr="00CB0A20">
        <w:rPr>
          <w:rFonts w:cstheme="minorHAnsi"/>
          <w:sz w:val="24"/>
          <w:szCs w:val="24"/>
        </w:rPr>
        <w:t xml:space="preserve"> </w:t>
      </w:r>
      <w:proofErr w:type="spellStart"/>
      <w:r w:rsidRPr="00CB0A20">
        <w:rPr>
          <w:rFonts w:cstheme="minorHAnsi"/>
          <w:sz w:val="24"/>
          <w:szCs w:val="24"/>
        </w:rPr>
        <w:t>tersebut</w:t>
      </w:r>
      <w:proofErr w:type="spellEnd"/>
      <w:r w:rsidRPr="00CB0A20">
        <w:rPr>
          <w:rFonts w:cstheme="minorHAnsi"/>
          <w:sz w:val="24"/>
          <w:szCs w:val="24"/>
        </w:rPr>
        <w:t>.</w:t>
      </w:r>
    </w:p>
    <w:p w:rsidR="00E741C0" w:rsidRPr="00132CD5" w:rsidRDefault="00E741C0" w:rsidP="00132CD5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32CD5">
        <w:rPr>
          <w:rFonts w:cstheme="minorHAnsi"/>
          <w:sz w:val="24"/>
          <w:szCs w:val="24"/>
        </w:rPr>
        <w:t>Patologi</w:t>
      </w:r>
      <w:proofErr w:type="spellEnd"/>
    </w:p>
    <w:p w:rsidR="00E741C0" w:rsidRPr="00132CD5" w:rsidRDefault="00327A10" w:rsidP="00132CD5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32CD5">
        <w:rPr>
          <w:rFonts w:cstheme="minorHAnsi"/>
          <w:sz w:val="24"/>
          <w:szCs w:val="24"/>
        </w:rPr>
        <w:t>Pada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perlukaan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kepala</w:t>
      </w:r>
      <w:proofErr w:type="spellEnd"/>
      <w:r w:rsidRPr="00132CD5">
        <w:rPr>
          <w:rFonts w:cstheme="minorHAnsi"/>
          <w:sz w:val="24"/>
          <w:szCs w:val="24"/>
        </w:rPr>
        <w:t xml:space="preserve">, </w:t>
      </w:r>
      <w:proofErr w:type="spellStart"/>
      <w:r w:rsidRPr="00132CD5">
        <w:rPr>
          <w:rFonts w:cstheme="minorHAnsi"/>
          <w:sz w:val="24"/>
          <w:szCs w:val="24"/>
        </w:rPr>
        <w:t>dapat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terjadi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perdarahan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ke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dalam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ruang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subaraknoid</w:t>
      </w:r>
      <w:proofErr w:type="spellEnd"/>
      <w:r w:rsidRPr="00132CD5">
        <w:rPr>
          <w:rFonts w:cstheme="minorHAnsi"/>
          <w:sz w:val="24"/>
          <w:szCs w:val="24"/>
        </w:rPr>
        <w:t xml:space="preserve">, </w:t>
      </w:r>
      <w:proofErr w:type="spellStart"/>
      <w:r w:rsidRPr="00132CD5">
        <w:rPr>
          <w:rFonts w:cstheme="minorHAnsi"/>
          <w:sz w:val="24"/>
          <w:szCs w:val="24"/>
        </w:rPr>
        <w:t>kedalam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rongga</w:t>
      </w:r>
      <w:proofErr w:type="spellEnd"/>
      <w:r w:rsidRPr="00132CD5">
        <w:rPr>
          <w:rFonts w:cstheme="minorHAnsi"/>
          <w:sz w:val="24"/>
          <w:szCs w:val="24"/>
        </w:rPr>
        <w:t xml:space="preserve"> subdural (</w:t>
      </w:r>
      <w:proofErr w:type="spellStart"/>
      <w:r w:rsidRPr="00132CD5">
        <w:rPr>
          <w:rFonts w:cstheme="minorHAnsi"/>
          <w:sz w:val="24"/>
          <w:szCs w:val="24"/>
        </w:rPr>
        <w:t>hemoragi</w:t>
      </w:r>
      <w:proofErr w:type="spellEnd"/>
      <w:r w:rsidRPr="00132CD5">
        <w:rPr>
          <w:rFonts w:cstheme="minorHAnsi"/>
          <w:sz w:val="24"/>
          <w:szCs w:val="24"/>
        </w:rPr>
        <w:t xml:space="preserve"> subdural) </w:t>
      </w:r>
      <w:proofErr w:type="spellStart"/>
      <w:r w:rsidRPr="00132CD5">
        <w:rPr>
          <w:rFonts w:cstheme="minorHAnsi"/>
          <w:sz w:val="24"/>
          <w:szCs w:val="24"/>
        </w:rPr>
        <w:t>antara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dura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bagian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luar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tengkorak</w:t>
      </w:r>
      <w:proofErr w:type="spellEnd"/>
      <w:r w:rsidRPr="00132CD5">
        <w:rPr>
          <w:rFonts w:cstheme="minorHAnsi"/>
          <w:sz w:val="24"/>
          <w:szCs w:val="24"/>
        </w:rPr>
        <w:t xml:space="preserve"> (</w:t>
      </w:r>
      <w:proofErr w:type="spellStart"/>
      <w:r w:rsidRPr="00132CD5">
        <w:rPr>
          <w:rFonts w:cstheme="minorHAnsi"/>
          <w:sz w:val="24"/>
          <w:szCs w:val="24"/>
        </w:rPr>
        <w:t>hemoragi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ekstradural</w:t>
      </w:r>
      <w:proofErr w:type="spellEnd"/>
      <w:r w:rsidRPr="00132CD5">
        <w:rPr>
          <w:rFonts w:cstheme="minorHAnsi"/>
          <w:sz w:val="24"/>
          <w:szCs w:val="24"/>
        </w:rPr>
        <w:t xml:space="preserve">) </w:t>
      </w:r>
      <w:proofErr w:type="spellStart"/>
      <w:r w:rsidRPr="00132CD5">
        <w:rPr>
          <w:rFonts w:cstheme="minorHAnsi"/>
          <w:sz w:val="24"/>
          <w:szCs w:val="24"/>
        </w:rPr>
        <w:t>atau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ke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dalam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substansi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otak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sendiri</w:t>
      </w:r>
      <w:proofErr w:type="spellEnd"/>
      <w:r w:rsidRPr="00132CD5">
        <w:rPr>
          <w:rFonts w:cstheme="minorHAnsi"/>
          <w:sz w:val="24"/>
          <w:szCs w:val="24"/>
        </w:rPr>
        <w:t xml:space="preserve">. </w:t>
      </w:r>
    </w:p>
    <w:p w:rsidR="00E741C0" w:rsidRPr="00132CD5" w:rsidRDefault="00327A10" w:rsidP="00132CD5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32CD5">
        <w:rPr>
          <w:rFonts w:cstheme="minorHAnsi"/>
          <w:sz w:val="24"/>
          <w:szCs w:val="24"/>
        </w:rPr>
        <w:t>Pada</w:t>
      </w:r>
      <w:proofErr w:type="spellEnd"/>
      <w:r w:rsidRPr="00132CD5">
        <w:rPr>
          <w:rFonts w:cstheme="minorHAnsi"/>
          <w:sz w:val="24"/>
          <w:szCs w:val="24"/>
        </w:rPr>
        <w:t xml:space="preserve"> hematoma epidural, </w:t>
      </w:r>
      <w:proofErr w:type="spellStart"/>
      <w:r w:rsidRPr="00132CD5">
        <w:rPr>
          <w:rFonts w:cstheme="minorHAnsi"/>
          <w:sz w:val="24"/>
          <w:szCs w:val="24"/>
        </w:rPr>
        <w:t>perdarahan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terjadi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diantara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tulang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tengkorak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dura</w:t>
      </w:r>
      <w:proofErr w:type="spellEnd"/>
      <w:r w:rsidRPr="00132CD5">
        <w:rPr>
          <w:rFonts w:cstheme="minorHAnsi"/>
          <w:sz w:val="24"/>
          <w:szCs w:val="24"/>
        </w:rPr>
        <w:t xml:space="preserve"> mater. </w:t>
      </w:r>
      <w:proofErr w:type="spellStart"/>
      <w:r w:rsidRPr="00132CD5">
        <w:rPr>
          <w:rFonts w:cstheme="minorHAnsi"/>
          <w:sz w:val="24"/>
          <w:szCs w:val="24"/>
        </w:rPr>
        <w:t>Perdarahan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ini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lebih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sering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terjadi</w:t>
      </w:r>
      <w:proofErr w:type="spellEnd"/>
      <w:r w:rsidRPr="00132CD5">
        <w:rPr>
          <w:rFonts w:cstheme="minorHAnsi"/>
          <w:sz w:val="24"/>
          <w:szCs w:val="24"/>
        </w:rPr>
        <w:t xml:space="preserve"> di </w:t>
      </w:r>
      <w:proofErr w:type="spellStart"/>
      <w:r w:rsidRPr="00132CD5">
        <w:rPr>
          <w:rFonts w:cstheme="minorHAnsi"/>
          <w:sz w:val="24"/>
          <w:szCs w:val="24"/>
        </w:rPr>
        <w:t>daerah</w:t>
      </w:r>
      <w:proofErr w:type="spellEnd"/>
      <w:r w:rsidRPr="00132CD5">
        <w:rPr>
          <w:rFonts w:cstheme="minorHAnsi"/>
          <w:sz w:val="24"/>
          <w:szCs w:val="24"/>
        </w:rPr>
        <w:t xml:space="preserve"> temporal </w:t>
      </w:r>
      <w:proofErr w:type="spellStart"/>
      <w:r w:rsidRPr="00132CD5">
        <w:rPr>
          <w:rFonts w:cstheme="minorHAnsi"/>
          <w:sz w:val="24"/>
          <w:szCs w:val="24"/>
        </w:rPr>
        <w:t>bila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salah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satu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cabang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arteria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meningea</w:t>
      </w:r>
      <w:proofErr w:type="spellEnd"/>
      <w:r w:rsidRPr="00132CD5">
        <w:rPr>
          <w:rFonts w:cstheme="minorHAnsi"/>
          <w:sz w:val="24"/>
          <w:szCs w:val="24"/>
        </w:rPr>
        <w:t xml:space="preserve"> media </w:t>
      </w:r>
      <w:proofErr w:type="spellStart"/>
      <w:r w:rsidRPr="00132CD5">
        <w:rPr>
          <w:rFonts w:cstheme="minorHAnsi"/>
          <w:sz w:val="24"/>
          <w:szCs w:val="24"/>
        </w:rPr>
        <w:t>robek</w:t>
      </w:r>
      <w:proofErr w:type="spellEnd"/>
      <w:r w:rsidRPr="00132CD5">
        <w:rPr>
          <w:rFonts w:cstheme="minorHAnsi"/>
          <w:sz w:val="24"/>
          <w:szCs w:val="24"/>
        </w:rPr>
        <w:t xml:space="preserve">. </w:t>
      </w:r>
      <w:proofErr w:type="spellStart"/>
      <w:r w:rsidRPr="00132CD5">
        <w:rPr>
          <w:rFonts w:cstheme="minorHAnsi"/>
          <w:sz w:val="24"/>
          <w:szCs w:val="24"/>
        </w:rPr>
        <w:t>Robekan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ini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sering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terjadi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buka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fraktur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tulang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tengkorak</w:t>
      </w:r>
      <w:proofErr w:type="spellEnd"/>
      <w:r w:rsidRPr="00132CD5">
        <w:rPr>
          <w:rFonts w:cstheme="minorHAnsi"/>
          <w:sz w:val="24"/>
          <w:szCs w:val="24"/>
        </w:rPr>
        <w:t xml:space="preserve"> di </w:t>
      </w:r>
      <w:proofErr w:type="spellStart"/>
      <w:r w:rsidRPr="00132CD5">
        <w:rPr>
          <w:rFonts w:cstheme="minorHAnsi"/>
          <w:sz w:val="24"/>
          <w:szCs w:val="24"/>
        </w:rPr>
        <w:t>daerah</w:t>
      </w:r>
      <w:proofErr w:type="spellEnd"/>
      <w:r w:rsidRPr="00132CD5">
        <w:rPr>
          <w:rFonts w:cstheme="minorHAnsi"/>
          <w:sz w:val="24"/>
          <w:szCs w:val="24"/>
        </w:rPr>
        <w:t xml:space="preserve"> yang </w:t>
      </w:r>
      <w:proofErr w:type="spellStart"/>
      <w:r w:rsidRPr="00132CD5">
        <w:rPr>
          <w:rFonts w:cstheme="minorHAnsi"/>
          <w:sz w:val="24"/>
          <w:szCs w:val="24"/>
        </w:rPr>
        <w:t>bersangkutan</w:t>
      </w:r>
      <w:proofErr w:type="spellEnd"/>
      <w:r w:rsidRPr="00132CD5">
        <w:rPr>
          <w:rFonts w:cstheme="minorHAnsi"/>
          <w:sz w:val="24"/>
          <w:szCs w:val="24"/>
        </w:rPr>
        <w:t xml:space="preserve">. </w:t>
      </w:r>
      <w:proofErr w:type="spellStart"/>
      <w:r w:rsidRPr="00132CD5">
        <w:rPr>
          <w:rFonts w:cstheme="minorHAnsi"/>
          <w:sz w:val="24"/>
          <w:szCs w:val="24"/>
        </w:rPr>
        <w:t>Hematom</w:t>
      </w:r>
      <w:proofErr w:type="spellEnd"/>
      <w:r w:rsidRPr="00132CD5">
        <w:rPr>
          <w:rFonts w:cstheme="minorHAnsi"/>
          <w:sz w:val="24"/>
          <w:szCs w:val="24"/>
        </w:rPr>
        <w:t xml:space="preserve"> pun </w:t>
      </w:r>
      <w:proofErr w:type="spellStart"/>
      <w:r w:rsidRPr="00132CD5">
        <w:rPr>
          <w:rFonts w:cstheme="minorHAnsi"/>
          <w:sz w:val="24"/>
          <w:szCs w:val="24"/>
        </w:rPr>
        <w:t>dapat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terjadi</w:t>
      </w:r>
      <w:proofErr w:type="spellEnd"/>
      <w:r w:rsidRPr="00132CD5">
        <w:rPr>
          <w:rFonts w:cstheme="minorHAnsi"/>
          <w:sz w:val="24"/>
          <w:szCs w:val="24"/>
        </w:rPr>
        <w:t xml:space="preserve"> di </w:t>
      </w:r>
      <w:proofErr w:type="spellStart"/>
      <w:r w:rsidRPr="00132CD5">
        <w:rPr>
          <w:rFonts w:cstheme="minorHAnsi"/>
          <w:sz w:val="24"/>
          <w:szCs w:val="24"/>
        </w:rPr>
        <w:t>daerah</w:t>
      </w:r>
      <w:proofErr w:type="spellEnd"/>
      <w:r w:rsidRPr="00132CD5">
        <w:rPr>
          <w:rFonts w:cstheme="minorHAnsi"/>
          <w:sz w:val="24"/>
          <w:szCs w:val="24"/>
        </w:rPr>
        <w:t xml:space="preserve"> frontal </w:t>
      </w:r>
      <w:proofErr w:type="spellStart"/>
      <w:r w:rsidRPr="00132CD5">
        <w:rPr>
          <w:rFonts w:cstheme="minorHAnsi"/>
          <w:sz w:val="24"/>
          <w:szCs w:val="24"/>
        </w:rPr>
        <w:t>dan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oksipital</w:t>
      </w:r>
      <w:proofErr w:type="spellEnd"/>
      <w:r w:rsidRPr="00132CD5">
        <w:rPr>
          <w:rFonts w:cstheme="minorHAnsi"/>
          <w:sz w:val="24"/>
          <w:szCs w:val="24"/>
        </w:rPr>
        <w:t xml:space="preserve">. </w:t>
      </w:r>
    </w:p>
    <w:p w:rsidR="00327A10" w:rsidRPr="00132CD5" w:rsidRDefault="00327A10" w:rsidP="00132CD5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132CD5">
        <w:rPr>
          <w:rFonts w:cstheme="minorHAnsi"/>
          <w:sz w:val="24"/>
          <w:szCs w:val="24"/>
        </w:rPr>
        <w:t xml:space="preserve">Epidural </w:t>
      </w:r>
      <w:proofErr w:type="spellStart"/>
      <w:r w:rsidRPr="00132CD5">
        <w:rPr>
          <w:rFonts w:cstheme="minorHAnsi"/>
          <w:sz w:val="24"/>
          <w:szCs w:val="24"/>
        </w:rPr>
        <w:t>hematom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utamanya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disebabkan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oleh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gangguan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struktur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duramater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pembuluh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darah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kepala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biasanya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karena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fraktur.Akibat</w:t>
      </w:r>
      <w:proofErr w:type="spellEnd"/>
      <w:r w:rsidRPr="00132CD5">
        <w:rPr>
          <w:rFonts w:cstheme="minorHAnsi"/>
          <w:sz w:val="24"/>
          <w:szCs w:val="24"/>
        </w:rPr>
        <w:t xml:space="preserve"> trauma </w:t>
      </w:r>
      <w:proofErr w:type="spellStart"/>
      <w:r w:rsidRPr="00132CD5">
        <w:rPr>
          <w:rFonts w:cstheme="minorHAnsi"/>
          <w:sz w:val="24"/>
          <w:szCs w:val="24"/>
        </w:rPr>
        <w:t>kapitis,tengkorak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retak.Fraktur</w:t>
      </w:r>
      <w:proofErr w:type="spellEnd"/>
      <w:r w:rsidRPr="00132CD5">
        <w:rPr>
          <w:rFonts w:cstheme="minorHAnsi"/>
          <w:sz w:val="24"/>
          <w:szCs w:val="24"/>
        </w:rPr>
        <w:t xml:space="preserve"> yang paling </w:t>
      </w:r>
      <w:proofErr w:type="spellStart"/>
      <w:r w:rsidRPr="00132CD5">
        <w:rPr>
          <w:rFonts w:cstheme="minorHAnsi"/>
          <w:sz w:val="24"/>
          <w:szCs w:val="24"/>
        </w:rPr>
        <w:t>ringan</w:t>
      </w:r>
      <w:proofErr w:type="spellEnd"/>
      <w:r w:rsidRPr="00132CD5">
        <w:rPr>
          <w:rFonts w:cstheme="minorHAnsi"/>
          <w:sz w:val="24"/>
          <w:szCs w:val="24"/>
        </w:rPr>
        <w:t xml:space="preserve">, </w:t>
      </w:r>
      <w:proofErr w:type="spellStart"/>
      <w:r w:rsidRPr="00132CD5">
        <w:rPr>
          <w:rFonts w:cstheme="minorHAnsi"/>
          <w:sz w:val="24"/>
          <w:szCs w:val="24"/>
        </w:rPr>
        <w:t>ialah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fraktur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linear.Jika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gaya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destruktifnya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lebih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kuat</w:t>
      </w:r>
      <w:proofErr w:type="spellEnd"/>
      <w:r w:rsidRPr="00132CD5">
        <w:rPr>
          <w:rFonts w:cstheme="minorHAnsi"/>
          <w:sz w:val="24"/>
          <w:szCs w:val="24"/>
        </w:rPr>
        <w:t xml:space="preserve">, </w:t>
      </w:r>
      <w:proofErr w:type="spellStart"/>
      <w:r w:rsidRPr="00132CD5">
        <w:rPr>
          <w:rFonts w:cstheme="minorHAnsi"/>
          <w:sz w:val="24"/>
          <w:szCs w:val="24"/>
        </w:rPr>
        <w:t>bisa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timbul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fraktur</w:t>
      </w:r>
      <w:proofErr w:type="spellEnd"/>
      <w:r w:rsidRPr="00132CD5">
        <w:rPr>
          <w:rFonts w:cstheme="minorHAnsi"/>
          <w:sz w:val="24"/>
          <w:szCs w:val="24"/>
        </w:rPr>
        <w:t xml:space="preserve"> yang </w:t>
      </w:r>
      <w:proofErr w:type="spellStart"/>
      <w:r w:rsidRPr="00132CD5">
        <w:rPr>
          <w:rFonts w:cstheme="minorHAnsi"/>
          <w:sz w:val="24"/>
          <w:szCs w:val="24"/>
        </w:rPr>
        <w:t>berupa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bintang</w:t>
      </w:r>
      <w:proofErr w:type="spellEnd"/>
      <w:r w:rsidRPr="00132CD5">
        <w:rPr>
          <w:rFonts w:cstheme="minorHAnsi"/>
          <w:sz w:val="24"/>
          <w:szCs w:val="24"/>
        </w:rPr>
        <w:t xml:space="preserve"> (</w:t>
      </w:r>
      <w:proofErr w:type="spellStart"/>
      <w:r w:rsidRPr="00132CD5">
        <w:rPr>
          <w:rFonts w:cstheme="minorHAnsi"/>
          <w:sz w:val="24"/>
          <w:szCs w:val="24"/>
        </w:rPr>
        <w:t>stelatum</w:t>
      </w:r>
      <w:proofErr w:type="spellEnd"/>
      <w:r w:rsidRPr="00132CD5">
        <w:rPr>
          <w:rFonts w:cstheme="minorHAnsi"/>
          <w:sz w:val="24"/>
          <w:szCs w:val="24"/>
        </w:rPr>
        <w:t xml:space="preserve">), </w:t>
      </w:r>
      <w:proofErr w:type="spellStart"/>
      <w:r w:rsidRPr="00132CD5">
        <w:rPr>
          <w:rFonts w:cstheme="minorHAnsi"/>
          <w:sz w:val="24"/>
          <w:szCs w:val="24"/>
        </w:rPr>
        <w:t>atau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fraktur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impresi</w:t>
      </w:r>
      <w:proofErr w:type="spellEnd"/>
      <w:r w:rsidRPr="00132CD5">
        <w:rPr>
          <w:rFonts w:cstheme="minorHAnsi"/>
          <w:sz w:val="24"/>
          <w:szCs w:val="24"/>
        </w:rPr>
        <w:t xml:space="preserve"> yang </w:t>
      </w:r>
      <w:proofErr w:type="spellStart"/>
      <w:r w:rsidRPr="00132CD5">
        <w:rPr>
          <w:rFonts w:cstheme="minorHAnsi"/>
          <w:sz w:val="24"/>
          <w:szCs w:val="24"/>
        </w:rPr>
        <w:t>dengan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kepingan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tulangnya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menusuk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ke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dalam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ataupun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fraktur</w:t>
      </w:r>
      <w:proofErr w:type="spellEnd"/>
      <w:r w:rsidRPr="00132CD5">
        <w:rPr>
          <w:rFonts w:cstheme="minorHAnsi"/>
          <w:sz w:val="24"/>
          <w:szCs w:val="24"/>
        </w:rPr>
        <w:t xml:space="preserve"> yang </w:t>
      </w:r>
      <w:proofErr w:type="spellStart"/>
      <w:r w:rsidRPr="00132CD5">
        <w:rPr>
          <w:rFonts w:cstheme="minorHAnsi"/>
          <w:sz w:val="24"/>
          <w:szCs w:val="24"/>
        </w:rPr>
        <w:t>merobek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dura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sekaligus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melukai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jaringan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otak</w:t>
      </w:r>
      <w:proofErr w:type="spellEnd"/>
      <w:r w:rsidRPr="00132CD5">
        <w:rPr>
          <w:rFonts w:cstheme="minorHAnsi"/>
          <w:sz w:val="24"/>
          <w:szCs w:val="24"/>
        </w:rPr>
        <w:t xml:space="preserve"> (</w:t>
      </w:r>
      <w:proofErr w:type="spellStart"/>
      <w:r w:rsidRPr="00132CD5">
        <w:rPr>
          <w:rFonts w:cstheme="minorHAnsi"/>
          <w:sz w:val="24"/>
          <w:szCs w:val="24"/>
        </w:rPr>
        <w:t>laserasio</w:t>
      </w:r>
      <w:proofErr w:type="spellEnd"/>
      <w:r w:rsidRPr="00132CD5">
        <w:rPr>
          <w:rFonts w:cstheme="minorHAnsi"/>
          <w:sz w:val="24"/>
          <w:szCs w:val="24"/>
        </w:rPr>
        <w:t>).</w:t>
      </w:r>
      <w:proofErr w:type="spellStart"/>
      <w:r w:rsidRPr="00132CD5">
        <w:rPr>
          <w:rFonts w:cstheme="minorHAnsi"/>
          <w:sz w:val="24"/>
          <w:szCs w:val="24"/>
        </w:rPr>
        <w:t>Pada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pendarahan</w:t>
      </w:r>
      <w:proofErr w:type="spellEnd"/>
      <w:r w:rsidRPr="00132CD5">
        <w:rPr>
          <w:rFonts w:cstheme="minorHAnsi"/>
          <w:sz w:val="24"/>
          <w:szCs w:val="24"/>
        </w:rPr>
        <w:t xml:space="preserve"> epidural yang </w:t>
      </w:r>
      <w:proofErr w:type="spellStart"/>
      <w:r w:rsidRPr="00132CD5">
        <w:rPr>
          <w:rFonts w:cstheme="minorHAnsi"/>
          <w:sz w:val="24"/>
          <w:szCs w:val="24"/>
        </w:rPr>
        <w:t>terjadi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ketika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pecahnya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pembuluh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darah</w:t>
      </w:r>
      <w:proofErr w:type="spellEnd"/>
      <w:r w:rsidRPr="00132CD5">
        <w:rPr>
          <w:rFonts w:cstheme="minorHAnsi"/>
          <w:sz w:val="24"/>
          <w:szCs w:val="24"/>
        </w:rPr>
        <w:t xml:space="preserve">, </w:t>
      </w:r>
      <w:proofErr w:type="spellStart"/>
      <w:r w:rsidRPr="00132CD5">
        <w:rPr>
          <w:rFonts w:cstheme="minorHAnsi"/>
          <w:sz w:val="24"/>
          <w:szCs w:val="24"/>
        </w:rPr>
        <w:t>biasanya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arteri</w:t>
      </w:r>
      <w:proofErr w:type="spellEnd"/>
      <w:r w:rsidRPr="00132CD5">
        <w:rPr>
          <w:rFonts w:cstheme="minorHAnsi"/>
          <w:sz w:val="24"/>
          <w:szCs w:val="24"/>
        </w:rPr>
        <w:t xml:space="preserve">, yang </w:t>
      </w:r>
      <w:proofErr w:type="spellStart"/>
      <w:r w:rsidRPr="00132CD5">
        <w:rPr>
          <w:rFonts w:cstheme="minorHAnsi"/>
          <w:sz w:val="24"/>
          <w:szCs w:val="24"/>
        </w:rPr>
        <w:t>kemudian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mengalir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ke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dalam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ruang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antara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duramater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dan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proofErr w:type="spellStart"/>
      <w:r w:rsidRPr="00132CD5">
        <w:rPr>
          <w:rFonts w:cstheme="minorHAnsi"/>
          <w:sz w:val="24"/>
          <w:szCs w:val="24"/>
        </w:rPr>
        <w:t>tengkorak</w:t>
      </w:r>
      <w:proofErr w:type="spellEnd"/>
      <w:r w:rsidRPr="00132CD5">
        <w:rPr>
          <w:rFonts w:cstheme="minorHAnsi"/>
          <w:sz w:val="24"/>
          <w:szCs w:val="24"/>
        </w:rPr>
        <w:t>.</w:t>
      </w:r>
    </w:p>
    <w:p w:rsidR="00E741C0" w:rsidRPr="00132CD5" w:rsidRDefault="00E741C0" w:rsidP="00132CD5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32CD5">
        <w:rPr>
          <w:rFonts w:cstheme="minorHAnsi"/>
          <w:sz w:val="24"/>
          <w:szCs w:val="24"/>
        </w:rPr>
        <w:t>Pemeriksaan</w:t>
      </w:r>
      <w:proofErr w:type="spellEnd"/>
    </w:p>
    <w:p w:rsidR="00E741C0" w:rsidRPr="00132CD5" w:rsidRDefault="00E741C0" w:rsidP="00132CD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32CD5">
        <w:rPr>
          <w:rFonts w:cstheme="minorHAnsi"/>
          <w:sz w:val="24"/>
          <w:szCs w:val="24"/>
        </w:rPr>
        <w:t>Vital Sign</w:t>
      </w:r>
    </w:p>
    <w:p w:rsidR="00E741C0" w:rsidRPr="00132CD5" w:rsidRDefault="00E741C0" w:rsidP="00132CD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32CD5">
        <w:rPr>
          <w:rFonts w:cstheme="minorHAnsi"/>
          <w:sz w:val="24"/>
          <w:szCs w:val="24"/>
        </w:rPr>
        <w:lastRenderedPageBreak/>
        <w:t>IPPA</w:t>
      </w:r>
    </w:p>
    <w:p w:rsidR="00E741C0" w:rsidRPr="00132CD5" w:rsidRDefault="00E741C0" w:rsidP="00132CD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32CD5">
        <w:rPr>
          <w:rFonts w:cstheme="minorHAnsi"/>
          <w:sz w:val="24"/>
          <w:szCs w:val="24"/>
        </w:rPr>
        <w:t>Pemeriksaan</w:t>
      </w:r>
      <w:proofErr w:type="spellEnd"/>
      <w:r w:rsidRPr="00132CD5">
        <w:rPr>
          <w:rFonts w:cstheme="minorHAnsi"/>
          <w:sz w:val="24"/>
          <w:szCs w:val="24"/>
        </w:rPr>
        <w:t xml:space="preserve"> </w:t>
      </w:r>
      <w:r w:rsidRPr="00132CD5">
        <w:rPr>
          <w:sz w:val="24"/>
          <w:szCs w:val="24"/>
        </w:rPr>
        <w:t xml:space="preserve">Tingkat </w:t>
      </w:r>
      <w:proofErr w:type="spellStart"/>
      <w:r w:rsidRPr="00132CD5">
        <w:rPr>
          <w:sz w:val="24"/>
          <w:szCs w:val="24"/>
        </w:rPr>
        <w:t>Kesadaran</w:t>
      </w:r>
      <w:proofErr w:type="spellEnd"/>
      <w:r w:rsidRPr="00132CD5">
        <w:rPr>
          <w:sz w:val="24"/>
          <w:szCs w:val="24"/>
        </w:rPr>
        <w:t xml:space="preserve"> (</w:t>
      </w:r>
      <w:proofErr w:type="spellStart"/>
      <w:r w:rsidRPr="00132CD5">
        <w:rPr>
          <w:sz w:val="24"/>
          <w:szCs w:val="24"/>
        </w:rPr>
        <w:t>Skala</w:t>
      </w:r>
      <w:proofErr w:type="spellEnd"/>
      <w:r w:rsidRPr="00132CD5">
        <w:rPr>
          <w:sz w:val="24"/>
          <w:szCs w:val="24"/>
        </w:rPr>
        <w:t xml:space="preserve"> GCS</w:t>
      </w:r>
      <w:r w:rsidRPr="00132CD5">
        <w:rPr>
          <w:sz w:val="24"/>
          <w:szCs w:val="24"/>
        </w:rPr>
        <w:t>)</w:t>
      </w:r>
    </w:p>
    <w:p w:rsidR="00E741C0" w:rsidRPr="00132CD5" w:rsidRDefault="00E741C0" w:rsidP="00132CD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32CD5">
        <w:rPr>
          <w:sz w:val="24"/>
          <w:szCs w:val="24"/>
        </w:rPr>
        <w:t>Tes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Sensorik</w:t>
      </w:r>
      <w:proofErr w:type="spellEnd"/>
    </w:p>
    <w:p w:rsidR="00E741C0" w:rsidRPr="00CB0A20" w:rsidRDefault="00E741C0" w:rsidP="00132CD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32CD5">
        <w:rPr>
          <w:sz w:val="24"/>
          <w:szCs w:val="24"/>
        </w:rPr>
        <w:t>Tes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Motorik</w:t>
      </w:r>
      <w:proofErr w:type="spellEnd"/>
    </w:p>
    <w:p w:rsidR="00CB0A20" w:rsidRPr="00CB0A20" w:rsidRDefault="00CB0A20" w:rsidP="00132CD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CT scan</w:t>
      </w:r>
    </w:p>
    <w:p w:rsidR="00CB0A20" w:rsidRPr="00132CD5" w:rsidRDefault="00CB0A20" w:rsidP="00132CD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sz w:val="24"/>
          <w:szCs w:val="24"/>
        </w:rPr>
        <w:t>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rontgen</w:t>
      </w:r>
      <w:proofErr w:type="spellEnd"/>
    </w:p>
    <w:p w:rsidR="00E741C0" w:rsidRPr="00132CD5" w:rsidRDefault="00E741C0" w:rsidP="00CB0A20">
      <w:pPr>
        <w:pStyle w:val="ListParagraph"/>
        <w:spacing w:line="360" w:lineRule="auto"/>
        <w:ind w:left="1440"/>
        <w:jc w:val="both"/>
        <w:rPr>
          <w:rFonts w:cstheme="minorHAnsi"/>
          <w:sz w:val="24"/>
          <w:szCs w:val="24"/>
        </w:rPr>
      </w:pPr>
    </w:p>
    <w:p w:rsidR="00421B65" w:rsidRPr="00132CD5" w:rsidRDefault="00E741C0" w:rsidP="00132CD5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Intervensi</w:t>
      </w:r>
      <w:proofErr w:type="spellEnd"/>
    </w:p>
    <w:p w:rsidR="00E741C0" w:rsidRPr="00132CD5" w:rsidRDefault="00E741C0" w:rsidP="00132CD5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32CD5">
        <w:rPr>
          <w:sz w:val="24"/>
          <w:szCs w:val="24"/>
        </w:rPr>
        <w:t xml:space="preserve">Breathing </w:t>
      </w:r>
      <w:proofErr w:type="spellStart"/>
      <w:r w:rsidRPr="00132CD5">
        <w:rPr>
          <w:sz w:val="24"/>
          <w:szCs w:val="24"/>
        </w:rPr>
        <w:t>Exercise</w:t>
      </w:r>
      <w:proofErr w:type="spellEnd"/>
    </w:p>
    <w:p w:rsidR="00E741C0" w:rsidRPr="00132CD5" w:rsidRDefault="00E741C0" w:rsidP="00132CD5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Tujuan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latihan</w:t>
      </w:r>
      <w:proofErr w:type="spellEnd"/>
      <w:r w:rsidRPr="00132CD5">
        <w:rPr>
          <w:sz w:val="24"/>
          <w:szCs w:val="24"/>
        </w:rPr>
        <w:t xml:space="preserve"> exercise </w:t>
      </w:r>
      <w:proofErr w:type="spellStart"/>
      <w:r w:rsidRPr="00132CD5">
        <w:rPr>
          <w:sz w:val="24"/>
          <w:szCs w:val="24"/>
        </w:rPr>
        <w:t>adalah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meningkatkan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otot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diafragma</w:t>
      </w:r>
      <w:proofErr w:type="spellEnd"/>
      <w:r w:rsidRPr="00132CD5">
        <w:rPr>
          <w:sz w:val="24"/>
          <w:szCs w:val="24"/>
        </w:rPr>
        <w:t xml:space="preserve"> yang </w:t>
      </w:r>
      <w:proofErr w:type="spellStart"/>
      <w:r w:rsidRPr="00132CD5">
        <w:rPr>
          <w:sz w:val="24"/>
          <w:szCs w:val="24"/>
        </w:rPr>
        <w:t>lemah</w:t>
      </w:r>
      <w:proofErr w:type="spellEnd"/>
      <w:proofErr w:type="gramStart"/>
      <w:r w:rsidRPr="00132CD5">
        <w:rPr>
          <w:sz w:val="24"/>
          <w:szCs w:val="24"/>
        </w:rPr>
        <w:t>,  </w:t>
      </w:r>
      <w:proofErr w:type="spellStart"/>
      <w:r w:rsidRPr="00132CD5">
        <w:rPr>
          <w:sz w:val="24"/>
          <w:szCs w:val="24"/>
        </w:rPr>
        <w:t>penurunan</w:t>
      </w:r>
      <w:proofErr w:type="spellEnd"/>
      <w:proofErr w:type="gram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ekspansi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thoraks</w:t>
      </w:r>
      <w:proofErr w:type="spellEnd"/>
      <w:r w:rsidRPr="00132CD5">
        <w:rPr>
          <w:sz w:val="24"/>
          <w:szCs w:val="24"/>
        </w:rPr>
        <w:t xml:space="preserve"> , </w:t>
      </w:r>
      <w:proofErr w:type="spellStart"/>
      <w:r w:rsidRPr="00132CD5">
        <w:rPr>
          <w:sz w:val="24"/>
          <w:szCs w:val="24"/>
        </w:rPr>
        <w:t>penurunan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daya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tahan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serta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kelelahan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dapat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menghambat</w:t>
      </w:r>
      <w:proofErr w:type="spellEnd"/>
      <w:r w:rsidRPr="00132CD5">
        <w:rPr>
          <w:sz w:val="24"/>
          <w:szCs w:val="24"/>
        </w:rPr>
        <w:t xml:space="preserve"> program </w:t>
      </w:r>
      <w:proofErr w:type="spellStart"/>
      <w:r w:rsidRPr="00132CD5">
        <w:rPr>
          <w:sz w:val="24"/>
          <w:szCs w:val="24"/>
        </w:rPr>
        <w:t>terapi</w:t>
      </w:r>
      <w:proofErr w:type="spellEnd"/>
      <w:r w:rsidRPr="00132CD5">
        <w:rPr>
          <w:sz w:val="24"/>
          <w:szCs w:val="24"/>
        </w:rPr>
        <w:t xml:space="preserve">. </w:t>
      </w:r>
      <w:proofErr w:type="spellStart"/>
      <w:r w:rsidRPr="00132CD5">
        <w:rPr>
          <w:sz w:val="24"/>
          <w:szCs w:val="24"/>
        </w:rPr>
        <w:t>Penurunan</w:t>
      </w:r>
      <w:proofErr w:type="spellEnd"/>
      <w:r w:rsidRPr="00132CD5">
        <w:rPr>
          <w:sz w:val="24"/>
          <w:szCs w:val="24"/>
        </w:rPr>
        <w:t xml:space="preserve"> volume </w:t>
      </w:r>
      <w:proofErr w:type="spellStart"/>
      <w:r w:rsidRPr="00132CD5">
        <w:rPr>
          <w:sz w:val="24"/>
          <w:szCs w:val="24"/>
        </w:rPr>
        <w:t>paru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terjadi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sekitar</w:t>
      </w:r>
      <w:proofErr w:type="spellEnd"/>
      <w:r w:rsidRPr="00132CD5">
        <w:rPr>
          <w:sz w:val="24"/>
          <w:szCs w:val="24"/>
        </w:rPr>
        <w:t xml:space="preserve"> 30-40 </w:t>
      </w:r>
      <w:proofErr w:type="gramStart"/>
      <w:r w:rsidRPr="00132CD5">
        <w:rPr>
          <w:sz w:val="24"/>
          <w:szCs w:val="24"/>
        </w:rPr>
        <w:t>%  </w:t>
      </w:r>
      <w:proofErr w:type="spellStart"/>
      <w:r w:rsidRPr="00132CD5">
        <w:rPr>
          <w:sz w:val="24"/>
          <w:szCs w:val="24"/>
        </w:rPr>
        <w:t>pada</w:t>
      </w:r>
      <w:proofErr w:type="spellEnd"/>
      <w:proofErr w:type="gram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penderita</w:t>
      </w:r>
      <w:proofErr w:type="spellEnd"/>
      <w:r w:rsidRPr="00132CD5">
        <w:rPr>
          <w:sz w:val="24"/>
          <w:szCs w:val="24"/>
        </w:rPr>
        <w:t xml:space="preserve"> traumatic brain injury. </w:t>
      </w:r>
      <w:proofErr w:type="spellStart"/>
      <w:r w:rsidRPr="00132CD5">
        <w:rPr>
          <w:sz w:val="24"/>
          <w:szCs w:val="24"/>
        </w:rPr>
        <w:t>Oleh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karena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itu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diperlukan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latihan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proofErr w:type="gramStart"/>
      <w:r w:rsidRPr="00132CD5">
        <w:rPr>
          <w:sz w:val="24"/>
          <w:szCs w:val="24"/>
        </w:rPr>
        <w:t>untuk</w:t>
      </w:r>
      <w:proofErr w:type="spellEnd"/>
      <w:r w:rsidRPr="00132CD5">
        <w:rPr>
          <w:sz w:val="24"/>
          <w:szCs w:val="24"/>
        </w:rPr>
        <w:t xml:space="preserve">  </w:t>
      </w:r>
      <w:proofErr w:type="spellStart"/>
      <w:r w:rsidRPr="00132CD5">
        <w:rPr>
          <w:sz w:val="24"/>
          <w:szCs w:val="24"/>
        </w:rPr>
        <w:t>penguatan</w:t>
      </w:r>
      <w:proofErr w:type="spellEnd"/>
      <w:proofErr w:type="gram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otot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diafragma</w:t>
      </w:r>
      <w:proofErr w:type="spellEnd"/>
      <w:r w:rsidRPr="00132CD5">
        <w:rPr>
          <w:sz w:val="24"/>
          <w:szCs w:val="24"/>
        </w:rPr>
        <w:t xml:space="preserve">, deep breathing </w:t>
      </w:r>
      <w:proofErr w:type="spellStart"/>
      <w:r w:rsidRPr="00132CD5">
        <w:rPr>
          <w:sz w:val="24"/>
          <w:szCs w:val="24"/>
        </w:rPr>
        <w:t>exercise,dan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variasi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latihan</w:t>
      </w:r>
      <w:proofErr w:type="spellEnd"/>
      <w:r w:rsidRPr="00132CD5">
        <w:rPr>
          <w:sz w:val="24"/>
          <w:szCs w:val="24"/>
        </w:rPr>
        <w:t xml:space="preserve"> yang </w:t>
      </w:r>
      <w:proofErr w:type="spellStart"/>
      <w:r w:rsidRPr="00132CD5">
        <w:rPr>
          <w:sz w:val="24"/>
          <w:szCs w:val="24"/>
        </w:rPr>
        <w:t>ditujukan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untuk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meningkatkatkan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kapasitas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jantung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paru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akibat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tirah</w:t>
      </w:r>
      <w:proofErr w:type="spellEnd"/>
      <w:r w:rsidRPr="00132CD5">
        <w:rPr>
          <w:sz w:val="24"/>
          <w:szCs w:val="24"/>
        </w:rPr>
        <w:t xml:space="preserve"> baring lama </w:t>
      </w:r>
      <w:proofErr w:type="spellStart"/>
      <w:r w:rsidRPr="00132CD5">
        <w:rPr>
          <w:sz w:val="24"/>
          <w:szCs w:val="24"/>
        </w:rPr>
        <w:t>pada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pasien</w:t>
      </w:r>
      <w:proofErr w:type="spellEnd"/>
      <w:r w:rsidRPr="00132CD5">
        <w:rPr>
          <w:sz w:val="24"/>
          <w:szCs w:val="24"/>
        </w:rPr>
        <w:t xml:space="preserve"> traumatic brain injury. </w:t>
      </w:r>
      <w:proofErr w:type="spellStart"/>
      <w:r w:rsidRPr="00132CD5">
        <w:rPr>
          <w:sz w:val="24"/>
          <w:szCs w:val="24"/>
        </w:rPr>
        <w:t>Teknik</w:t>
      </w:r>
      <w:proofErr w:type="spellEnd"/>
      <w:r w:rsidRPr="00132CD5">
        <w:rPr>
          <w:sz w:val="24"/>
          <w:szCs w:val="24"/>
        </w:rPr>
        <w:t xml:space="preserve"> breathing exercise </w:t>
      </w:r>
      <w:proofErr w:type="spellStart"/>
      <w:r w:rsidRPr="00132CD5">
        <w:rPr>
          <w:sz w:val="24"/>
          <w:szCs w:val="24"/>
        </w:rPr>
        <w:t>mengikuti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pola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gerakan</w:t>
      </w:r>
      <w:proofErr w:type="spellEnd"/>
      <w:r w:rsidRPr="00132CD5">
        <w:rPr>
          <w:sz w:val="24"/>
          <w:szCs w:val="24"/>
        </w:rPr>
        <w:t xml:space="preserve"> chest </w:t>
      </w:r>
      <w:proofErr w:type="spellStart"/>
      <w:r w:rsidRPr="00132CD5">
        <w:rPr>
          <w:sz w:val="24"/>
          <w:szCs w:val="24"/>
        </w:rPr>
        <w:t>pasien</w:t>
      </w:r>
      <w:proofErr w:type="spellEnd"/>
      <w:r w:rsidRPr="00132CD5">
        <w:rPr>
          <w:sz w:val="24"/>
          <w:szCs w:val="24"/>
        </w:rPr>
        <w:t xml:space="preserve">, </w:t>
      </w:r>
      <w:proofErr w:type="spellStart"/>
      <w:r w:rsidRPr="00132CD5">
        <w:rPr>
          <w:sz w:val="24"/>
          <w:szCs w:val="24"/>
        </w:rPr>
        <w:t>dan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pada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akhir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ekspirasi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ditambahkan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dengan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fibrasi</w:t>
      </w:r>
      <w:proofErr w:type="spellEnd"/>
      <w:r w:rsidRPr="00132CD5">
        <w:rPr>
          <w:sz w:val="24"/>
          <w:szCs w:val="24"/>
        </w:rPr>
        <w:t xml:space="preserve">. </w:t>
      </w:r>
      <w:proofErr w:type="spellStart"/>
      <w:r w:rsidRPr="00132CD5">
        <w:rPr>
          <w:sz w:val="24"/>
          <w:szCs w:val="24"/>
        </w:rPr>
        <w:t>Sehingga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membantu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merangsang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kerja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otot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pernapasan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menurunkan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sekresi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paru</w:t>
      </w:r>
      <w:proofErr w:type="spellEnd"/>
      <w:r w:rsidRPr="00132CD5">
        <w:rPr>
          <w:sz w:val="24"/>
          <w:szCs w:val="24"/>
        </w:rPr>
        <w:t>.</w:t>
      </w:r>
    </w:p>
    <w:p w:rsidR="00E741C0" w:rsidRPr="00132CD5" w:rsidRDefault="00E741C0" w:rsidP="00132CD5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32CD5">
        <w:rPr>
          <w:sz w:val="24"/>
          <w:szCs w:val="24"/>
        </w:rPr>
        <w:t xml:space="preserve">Passive ROM Exercise </w:t>
      </w:r>
    </w:p>
    <w:p w:rsidR="00132CD5" w:rsidRDefault="00E741C0" w:rsidP="00132CD5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  <w:r w:rsidRPr="00132CD5">
        <w:rPr>
          <w:sz w:val="24"/>
          <w:szCs w:val="24"/>
        </w:rPr>
        <w:t xml:space="preserve">Passive ROM Exercise </w:t>
      </w:r>
      <w:proofErr w:type="spellStart"/>
      <w:r w:rsidRPr="00132CD5">
        <w:rPr>
          <w:sz w:val="24"/>
          <w:szCs w:val="24"/>
        </w:rPr>
        <w:t>baik</w:t>
      </w:r>
      <w:proofErr w:type="spellEnd"/>
      <w:r w:rsidRPr="00132CD5">
        <w:rPr>
          <w:sz w:val="24"/>
          <w:szCs w:val="24"/>
        </w:rPr>
        <w:t xml:space="preserve"> di </w:t>
      </w:r>
      <w:proofErr w:type="spellStart"/>
      <w:r w:rsidRPr="00132CD5">
        <w:rPr>
          <w:sz w:val="24"/>
          <w:szCs w:val="24"/>
        </w:rPr>
        <w:t>lakukan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pada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pasien</w:t>
      </w:r>
      <w:proofErr w:type="spellEnd"/>
      <w:r w:rsidRPr="00132CD5">
        <w:rPr>
          <w:sz w:val="24"/>
          <w:szCs w:val="24"/>
        </w:rPr>
        <w:t xml:space="preserve"> yang </w:t>
      </w:r>
      <w:proofErr w:type="spellStart"/>
      <w:r w:rsidRPr="00132CD5">
        <w:rPr>
          <w:sz w:val="24"/>
          <w:szCs w:val="24"/>
        </w:rPr>
        <w:t>tidak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mampu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melakukan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gerakan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pada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suatu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segmen</w:t>
      </w:r>
      <w:proofErr w:type="spellEnd"/>
      <w:r w:rsidRPr="00132CD5">
        <w:rPr>
          <w:sz w:val="24"/>
          <w:szCs w:val="24"/>
        </w:rPr>
        <w:t xml:space="preserve">, </w:t>
      </w:r>
      <w:proofErr w:type="spellStart"/>
      <w:r w:rsidRPr="00132CD5">
        <w:rPr>
          <w:sz w:val="24"/>
          <w:szCs w:val="24"/>
        </w:rPr>
        <w:t>saat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pasien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tidak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sadar</w:t>
      </w:r>
      <w:proofErr w:type="spellEnd"/>
      <w:r w:rsidRPr="00132CD5">
        <w:rPr>
          <w:sz w:val="24"/>
          <w:szCs w:val="24"/>
        </w:rPr>
        <w:t xml:space="preserve">, </w:t>
      </w:r>
      <w:proofErr w:type="spellStart"/>
      <w:r w:rsidRPr="00132CD5">
        <w:rPr>
          <w:sz w:val="24"/>
          <w:szCs w:val="24"/>
        </w:rPr>
        <w:t>paralisis</w:t>
      </w:r>
      <w:proofErr w:type="spellEnd"/>
      <w:r w:rsidRPr="00132CD5">
        <w:rPr>
          <w:sz w:val="24"/>
          <w:szCs w:val="24"/>
        </w:rPr>
        <w:t xml:space="preserve">, complete bed rest, </w:t>
      </w:r>
      <w:proofErr w:type="spellStart"/>
      <w:r w:rsidRPr="00132CD5">
        <w:rPr>
          <w:sz w:val="24"/>
          <w:szCs w:val="24"/>
        </w:rPr>
        <w:t>terjadi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reaksi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inflamasi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nyeri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pada</w:t>
      </w:r>
      <w:proofErr w:type="spellEnd"/>
      <w:r w:rsidRPr="00132CD5">
        <w:rPr>
          <w:sz w:val="24"/>
          <w:szCs w:val="24"/>
        </w:rPr>
        <w:t xml:space="preserve"> active ROM. Passive ROM </w:t>
      </w:r>
      <w:proofErr w:type="spellStart"/>
      <w:r w:rsidRPr="00132CD5">
        <w:rPr>
          <w:sz w:val="24"/>
          <w:szCs w:val="24"/>
        </w:rPr>
        <w:t>dilakukan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untuk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mengurangi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komplikasi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immmobilisasi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dengan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tujuan</w:t>
      </w:r>
      <w:proofErr w:type="spellEnd"/>
      <w:r w:rsidRPr="00132CD5">
        <w:rPr>
          <w:sz w:val="24"/>
          <w:szCs w:val="24"/>
        </w:rPr>
        <w:t xml:space="preserve">: </w:t>
      </w:r>
    </w:p>
    <w:p w:rsidR="00132CD5" w:rsidRDefault="00E741C0" w:rsidP="00132CD5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Mempertahankan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integritas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sendi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jarin</w:t>
      </w:r>
      <w:r w:rsidR="00132CD5">
        <w:rPr>
          <w:sz w:val="24"/>
          <w:szCs w:val="24"/>
        </w:rPr>
        <w:t>gan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lunak</w:t>
      </w:r>
      <w:proofErr w:type="spellEnd"/>
      <w:r w:rsidR="00132CD5">
        <w:rPr>
          <w:sz w:val="24"/>
          <w:szCs w:val="24"/>
        </w:rPr>
        <w:t xml:space="preserve">. </w:t>
      </w:r>
    </w:p>
    <w:p w:rsidR="00132CD5" w:rsidRDefault="00E741C0" w:rsidP="00132CD5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Meminimalkan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efek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terjadinya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kontraktur</w:t>
      </w:r>
      <w:proofErr w:type="spellEnd"/>
      <w:r w:rsidR="00132CD5">
        <w:rPr>
          <w:sz w:val="24"/>
          <w:szCs w:val="24"/>
        </w:rPr>
        <w:t xml:space="preserve">. </w:t>
      </w:r>
    </w:p>
    <w:p w:rsidR="00132CD5" w:rsidRDefault="00E741C0" w:rsidP="00132CD5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Mempertahank</w:t>
      </w:r>
      <w:r w:rsidR="00132CD5">
        <w:rPr>
          <w:sz w:val="24"/>
          <w:szCs w:val="24"/>
        </w:rPr>
        <w:t>an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elastisitas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mekanik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otot</w:t>
      </w:r>
      <w:proofErr w:type="spellEnd"/>
      <w:r w:rsidR="00132CD5">
        <w:rPr>
          <w:sz w:val="24"/>
          <w:szCs w:val="24"/>
        </w:rPr>
        <w:t xml:space="preserve">. </w:t>
      </w:r>
    </w:p>
    <w:p w:rsidR="00132CD5" w:rsidRDefault="00E741C0" w:rsidP="00132CD5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Membantu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sirkula</w:t>
      </w:r>
      <w:r w:rsidR="00132CD5">
        <w:rPr>
          <w:sz w:val="24"/>
          <w:szCs w:val="24"/>
        </w:rPr>
        <w:t>si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dan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vaskularisasi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dinamik</w:t>
      </w:r>
      <w:proofErr w:type="spellEnd"/>
      <w:r w:rsidR="00132CD5">
        <w:rPr>
          <w:sz w:val="24"/>
          <w:szCs w:val="24"/>
        </w:rPr>
        <w:t xml:space="preserve"> </w:t>
      </w:r>
    </w:p>
    <w:p w:rsidR="00132CD5" w:rsidRDefault="00E741C0" w:rsidP="00132CD5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Meningkatkan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gerakan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sinovial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untuk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nutrisi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cartilago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di</w:t>
      </w:r>
      <w:r w:rsidR="00132CD5">
        <w:rPr>
          <w:sz w:val="24"/>
          <w:szCs w:val="24"/>
        </w:rPr>
        <w:t>fusi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materialmaterial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sendi</w:t>
      </w:r>
      <w:proofErr w:type="spellEnd"/>
      <w:r w:rsidR="00132CD5">
        <w:rPr>
          <w:sz w:val="24"/>
          <w:szCs w:val="24"/>
        </w:rPr>
        <w:t xml:space="preserve">. </w:t>
      </w:r>
    </w:p>
    <w:p w:rsidR="00132CD5" w:rsidRDefault="00E741C0" w:rsidP="00132CD5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lastRenderedPageBreak/>
        <w:t>Menurunkan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ny</w:t>
      </w:r>
      <w:r w:rsidR="00132CD5">
        <w:rPr>
          <w:sz w:val="24"/>
          <w:szCs w:val="24"/>
        </w:rPr>
        <w:t>eri</w:t>
      </w:r>
      <w:proofErr w:type="spellEnd"/>
      <w:r w:rsidR="00132CD5">
        <w:rPr>
          <w:sz w:val="24"/>
          <w:szCs w:val="24"/>
        </w:rPr>
        <w:t xml:space="preserve">. </w:t>
      </w:r>
    </w:p>
    <w:p w:rsidR="00132CD5" w:rsidRDefault="00E741C0" w:rsidP="00132CD5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Membantu</w:t>
      </w:r>
      <w:proofErr w:type="spellEnd"/>
      <w:r w:rsidRPr="00132CD5">
        <w:rPr>
          <w:sz w:val="24"/>
          <w:szCs w:val="24"/>
        </w:rPr>
        <w:t xml:space="preserve"> healing proses </w:t>
      </w:r>
      <w:proofErr w:type="spellStart"/>
      <w:r w:rsidRPr="00132CD5">
        <w:rPr>
          <w:sz w:val="24"/>
          <w:szCs w:val="24"/>
        </w:rPr>
        <w:t>se</w:t>
      </w:r>
      <w:r w:rsidR="00132CD5">
        <w:rPr>
          <w:sz w:val="24"/>
          <w:szCs w:val="24"/>
        </w:rPr>
        <w:t>telah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injuri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atau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pembedahan</w:t>
      </w:r>
      <w:proofErr w:type="spellEnd"/>
      <w:r w:rsidR="00132CD5">
        <w:rPr>
          <w:sz w:val="24"/>
          <w:szCs w:val="24"/>
        </w:rPr>
        <w:t xml:space="preserve"> </w:t>
      </w:r>
    </w:p>
    <w:p w:rsidR="00132CD5" w:rsidRDefault="00E741C0" w:rsidP="00132CD5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Membantu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mempertahankan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gerakan</w:t>
      </w:r>
      <w:proofErr w:type="spellEnd"/>
      <w:r w:rsidR="00132CD5">
        <w:rPr>
          <w:sz w:val="24"/>
          <w:szCs w:val="24"/>
        </w:rPr>
        <w:t xml:space="preserve"> </w:t>
      </w:r>
      <w:proofErr w:type="spellStart"/>
      <w:r w:rsidR="00132CD5">
        <w:rPr>
          <w:sz w:val="24"/>
          <w:szCs w:val="24"/>
        </w:rPr>
        <w:t>pasien.</w:t>
      </w:r>
    </w:p>
    <w:p w:rsidR="00E741C0" w:rsidRPr="00132CD5" w:rsidRDefault="00E741C0" w:rsidP="00132CD5">
      <w:pPr>
        <w:spacing w:line="360" w:lineRule="auto"/>
        <w:ind w:left="1080"/>
        <w:jc w:val="both"/>
        <w:rPr>
          <w:sz w:val="24"/>
          <w:szCs w:val="24"/>
        </w:rPr>
      </w:pPr>
      <w:r w:rsidRPr="00132CD5">
        <w:rPr>
          <w:sz w:val="24"/>
          <w:szCs w:val="24"/>
        </w:rPr>
        <w:t>Teknik</w:t>
      </w:r>
      <w:proofErr w:type="spellEnd"/>
      <w:r w:rsidRPr="00132CD5">
        <w:rPr>
          <w:sz w:val="24"/>
          <w:szCs w:val="24"/>
        </w:rPr>
        <w:t xml:space="preserve">: </w:t>
      </w:r>
      <w:proofErr w:type="spellStart"/>
      <w:r w:rsidRPr="00132CD5">
        <w:rPr>
          <w:sz w:val="24"/>
          <w:szCs w:val="24"/>
        </w:rPr>
        <w:t>Posisi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tidur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terlentang</w:t>
      </w:r>
      <w:proofErr w:type="spellEnd"/>
      <w:r w:rsidRPr="00132CD5">
        <w:rPr>
          <w:sz w:val="24"/>
          <w:szCs w:val="24"/>
        </w:rPr>
        <w:t xml:space="preserve">, </w:t>
      </w:r>
      <w:proofErr w:type="spellStart"/>
      <w:r w:rsidRPr="00132CD5">
        <w:rPr>
          <w:sz w:val="24"/>
          <w:szCs w:val="24"/>
        </w:rPr>
        <w:t>kemudian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fisioterapis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memberikan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gerakan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proofErr w:type="gramStart"/>
      <w:r w:rsidRPr="00132CD5">
        <w:rPr>
          <w:sz w:val="24"/>
          <w:szCs w:val="24"/>
        </w:rPr>
        <w:t>pasif</w:t>
      </w:r>
      <w:proofErr w:type="spellEnd"/>
      <w:r w:rsidRPr="00132CD5">
        <w:rPr>
          <w:sz w:val="24"/>
          <w:szCs w:val="24"/>
        </w:rPr>
        <w:t xml:space="preserve">  </w:t>
      </w:r>
      <w:proofErr w:type="spellStart"/>
      <w:r w:rsidRPr="00132CD5">
        <w:rPr>
          <w:sz w:val="24"/>
          <w:szCs w:val="24"/>
        </w:rPr>
        <w:t>pada</w:t>
      </w:r>
      <w:proofErr w:type="spellEnd"/>
      <w:proofErr w:type="gram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ekstremitas</w:t>
      </w:r>
      <w:proofErr w:type="spellEnd"/>
      <w:r w:rsidRPr="00132CD5">
        <w:rPr>
          <w:sz w:val="24"/>
          <w:szCs w:val="24"/>
        </w:rPr>
        <w:t>.</w:t>
      </w:r>
    </w:p>
    <w:p w:rsidR="00E741C0" w:rsidRPr="00132CD5" w:rsidRDefault="00132CD5" w:rsidP="00132CD5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32CD5">
        <w:rPr>
          <w:sz w:val="24"/>
          <w:szCs w:val="24"/>
        </w:rPr>
        <w:t xml:space="preserve">Stretching </w:t>
      </w:r>
      <w:proofErr w:type="spellStart"/>
      <w:r w:rsidRPr="00132CD5">
        <w:rPr>
          <w:sz w:val="24"/>
          <w:szCs w:val="24"/>
        </w:rPr>
        <w:t>Streching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adalah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aktivitas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meregangkan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otot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untuk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meningkatkan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fleksibilitas</w:t>
      </w:r>
      <w:proofErr w:type="spellEnd"/>
      <w:r w:rsidRPr="00132CD5">
        <w:rPr>
          <w:sz w:val="24"/>
          <w:szCs w:val="24"/>
        </w:rPr>
        <w:t xml:space="preserve"> (</w:t>
      </w:r>
      <w:proofErr w:type="spellStart"/>
      <w:r w:rsidRPr="00132CD5">
        <w:rPr>
          <w:sz w:val="24"/>
          <w:szCs w:val="24"/>
        </w:rPr>
        <w:t>kelenturan</w:t>
      </w:r>
      <w:proofErr w:type="spellEnd"/>
      <w:r w:rsidRPr="00132CD5">
        <w:rPr>
          <w:sz w:val="24"/>
          <w:szCs w:val="24"/>
        </w:rPr>
        <w:t xml:space="preserve">) </w:t>
      </w:r>
      <w:proofErr w:type="spellStart"/>
      <w:r w:rsidRPr="00132CD5">
        <w:rPr>
          <w:sz w:val="24"/>
          <w:szCs w:val="24"/>
        </w:rPr>
        <w:t>otot</w:t>
      </w:r>
      <w:proofErr w:type="spellEnd"/>
      <w:r w:rsidRPr="00132CD5">
        <w:rPr>
          <w:sz w:val="24"/>
          <w:szCs w:val="24"/>
        </w:rPr>
        <w:t xml:space="preserve">, </w:t>
      </w:r>
      <w:proofErr w:type="spellStart"/>
      <w:r w:rsidRPr="00132CD5">
        <w:rPr>
          <w:sz w:val="24"/>
          <w:szCs w:val="24"/>
        </w:rPr>
        <w:t>meningkakan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jangkauan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gerakan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persendian</w:t>
      </w:r>
      <w:proofErr w:type="spellEnd"/>
      <w:r w:rsidRPr="00132CD5">
        <w:rPr>
          <w:sz w:val="24"/>
          <w:szCs w:val="24"/>
        </w:rPr>
        <w:t xml:space="preserve">, </w:t>
      </w:r>
      <w:proofErr w:type="spellStart"/>
      <w:r w:rsidRPr="00132CD5">
        <w:rPr>
          <w:sz w:val="24"/>
          <w:szCs w:val="24"/>
        </w:rPr>
        <w:t>mencegah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kontrakur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membantu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merileksasikan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otot</w:t>
      </w:r>
      <w:proofErr w:type="spellEnd"/>
      <w:r w:rsidRPr="00132CD5">
        <w:rPr>
          <w:sz w:val="24"/>
          <w:szCs w:val="24"/>
        </w:rPr>
        <w:t>.</w:t>
      </w:r>
    </w:p>
    <w:p w:rsidR="00CB0A20" w:rsidRDefault="00CB0A20" w:rsidP="00132CD5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AAROMEX (</w:t>
      </w:r>
      <w:r w:rsidR="00132CD5" w:rsidRPr="00132CD5">
        <w:rPr>
          <w:sz w:val="24"/>
          <w:szCs w:val="24"/>
        </w:rPr>
        <w:t xml:space="preserve">Active Assistive ROM Exercise) </w:t>
      </w:r>
    </w:p>
    <w:p w:rsidR="00132CD5" w:rsidRPr="00132CD5" w:rsidRDefault="00132CD5" w:rsidP="00CB0A20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  <w:r w:rsidRPr="00132CD5">
        <w:rPr>
          <w:sz w:val="24"/>
          <w:szCs w:val="24"/>
        </w:rPr>
        <w:t xml:space="preserve">AAROMEX </w:t>
      </w:r>
      <w:proofErr w:type="spellStart"/>
      <w:r w:rsidRPr="00132CD5">
        <w:rPr>
          <w:sz w:val="24"/>
          <w:szCs w:val="24"/>
        </w:rPr>
        <w:t>adalah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jenis</w:t>
      </w:r>
      <w:proofErr w:type="spellEnd"/>
      <w:r w:rsidRPr="00132CD5">
        <w:rPr>
          <w:sz w:val="24"/>
          <w:szCs w:val="24"/>
        </w:rPr>
        <w:t xml:space="preserve"> AROM </w:t>
      </w:r>
      <w:proofErr w:type="spellStart"/>
      <w:r w:rsidRPr="00132CD5">
        <w:rPr>
          <w:sz w:val="24"/>
          <w:szCs w:val="24"/>
        </w:rPr>
        <w:t>dengan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bantuan</w:t>
      </w:r>
      <w:proofErr w:type="spellEnd"/>
      <w:r w:rsidRPr="00132CD5">
        <w:rPr>
          <w:sz w:val="24"/>
          <w:szCs w:val="24"/>
        </w:rPr>
        <w:t xml:space="preserve"> yang </w:t>
      </w:r>
      <w:proofErr w:type="spellStart"/>
      <w:r w:rsidRPr="00132CD5">
        <w:rPr>
          <w:sz w:val="24"/>
          <w:szCs w:val="24"/>
        </w:rPr>
        <w:t>diberikan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secara</w:t>
      </w:r>
      <w:proofErr w:type="spellEnd"/>
      <w:r w:rsidRPr="00132CD5">
        <w:rPr>
          <w:sz w:val="24"/>
          <w:szCs w:val="24"/>
        </w:rPr>
        <w:t xml:space="preserve"> manual </w:t>
      </w:r>
      <w:proofErr w:type="spellStart"/>
      <w:r w:rsidRPr="00132CD5">
        <w:rPr>
          <w:sz w:val="24"/>
          <w:szCs w:val="24"/>
        </w:rPr>
        <w:t>atau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mekanik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oleh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proofErr w:type="gramStart"/>
      <w:r w:rsidRPr="00132CD5">
        <w:rPr>
          <w:sz w:val="24"/>
          <w:szCs w:val="24"/>
        </w:rPr>
        <w:t>gaya</w:t>
      </w:r>
      <w:proofErr w:type="spellEnd"/>
      <w:proofErr w:type="gram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luar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karena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otot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penggerak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utama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membutuhkan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bantuan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untuk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menyelesaikan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gerakan</w:t>
      </w:r>
      <w:proofErr w:type="spellEnd"/>
      <w:r w:rsidRPr="00132CD5">
        <w:rPr>
          <w:sz w:val="24"/>
          <w:szCs w:val="24"/>
        </w:rPr>
        <w:t xml:space="preserve">. </w:t>
      </w:r>
      <w:proofErr w:type="spellStart"/>
      <w:r w:rsidRPr="00132CD5">
        <w:rPr>
          <w:sz w:val="24"/>
          <w:szCs w:val="24"/>
        </w:rPr>
        <w:t>Jika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pasien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memiliki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otot</w:t>
      </w:r>
      <w:proofErr w:type="spellEnd"/>
      <w:r w:rsidRPr="00132CD5">
        <w:rPr>
          <w:sz w:val="24"/>
          <w:szCs w:val="24"/>
        </w:rPr>
        <w:t xml:space="preserve"> yang </w:t>
      </w:r>
      <w:proofErr w:type="spellStart"/>
      <w:r w:rsidRPr="00132CD5">
        <w:rPr>
          <w:sz w:val="24"/>
          <w:szCs w:val="24"/>
        </w:rPr>
        <w:t>lemah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tidak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mampu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menggerakkan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sendi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melalui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lingkup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gerak</w:t>
      </w:r>
      <w:proofErr w:type="spellEnd"/>
      <w:r w:rsidRPr="00132CD5">
        <w:rPr>
          <w:sz w:val="24"/>
          <w:szCs w:val="24"/>
        </w:rPr>
        <w:t xml:space="preserve"> yang </w:t>
      </w:r>
      <w:proofErr w:type="spellStart"/>
      <w:r w:rsidRPr="00132CD5">
        <w:rPr>
          <w:sz w:val="24"/>
          <w:szCs w:val="24"/>
        </w:rPr>
        <w:t>diinginkan</w:t>
      </w:r>
      <w:proofErr w:type="spellEnd"/>
      <w:r w:rsidRPr="00132CD5">
        <w:rPr>
          <w:sz w:val="24"/>
          <w:szCs w:val="24"/>
        </w:rPr>
        <w:t xml:space="preserve">, AAROMEX </w:t>
      </w:r>
      <w:proofErr w:type="spellStart"/>
      <w:r w:rsidRPr="00132CD5">
        <w:rPr>
          <w:sz w:val="24"/>
          <w:szCs w:val="24"/>
        </w:rPr>
        <w:t>digunakan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untuk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memberikan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bantuan</w:t>
      </w:r>
      <w:proofErr w:type="spellEnd"/>
      <w:r w:rsidRPr="00132CD5">
        <w:rPr>
          <w:sz w:val="24"/>
          <w:szCs w:val="24"/>
        </w:rPr>
        <w:t xml:space="preserve"> yang </w:t>
      </w:r>
      <w:proofErr w:type="spellStart"/>
      <w:r w:rsidRPr="00132CD5">
        <w:rPr>
          <w:sz w:val="24"/>
          <w:szCs w:val="24"/>
        </w:rPr>
        <w:t>cukup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pada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otot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secara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terkontrol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hati-hati</w:t>
      </w:r>
      <w:proofErr w:type="spellEnd"/>
      <w:r w:rsidR="00CB0A20">
        <w:rPr>
          <w:sz w:val="24"/>
          <w:szCs w:val="24"/>
        </w:rPr>
        <w:t xml:space="preserve"> </w:t>
      </w:r>
      <w:proofErr w:type="spellStart"/>
      <w:r w:rsidR="00CB0A20">
        <w:rPr>
          <w:sz w:val="24"/>
          <w:szCs w:val="24"/>
        </w:rPr>
        <w:t>sehingga</w:t>
      </w:r>
      <w:proofErr w:type="spellEnd"/>
      <w:r w:rsidR="00CB0A20">
        <w:rPr>
          <w:sz w:val="24"/>
          <w:szCs w:val="24"/>
        </w:rPr>
        <w:t xml:space="preserve"> </w:t>
      </w:r>
      <w:proofErr w:type="spellStart"/>
      <w:r w:rsidR="00CB0A20">
        <w:rPr>
          <w:sz w:val="24"/>
          <w:szCs w:val="24"/>
        </w:rPr>
        <w:t>otot</w:t>
      </w:r>
      <w:proofErr w:type="spellEnd"/>
      <w:r w:rsidR="00CB0A20">
        <w:rPr>
          <w:sz w:val="24"/>
          <w:szCs w:val="24"/>
        </w:rPr>
        <w:t xml:space="preserve"> </w:t>
      </w:r>
      <w:proofErr w:type="spellStart"/>
      <w:r w:rsidR="00CB0A20">
        <w:rPr>
          <w:sz w:val="24"/>
          <w:szCs w:val="24"/>
        </w:rPr>
        <w:t>dapat</w:t>
      </w:r>
      <w:proofErr w:type="spellEnd"/>
      <w:r w:rsidR="00CB0A20">
        <w:rPr>
          <w:sz w:val="24"/>
          <w:szCs w:val="24"/>
        </w:rPr>
        <w:t xml:space="preserve"> </w:t>
      </w:r>
      <w:proofErr w:type="spellStart"/>
      <w:r w:rsidR="00CB0A20">
        <w:rPr>
          <w:sz w:val="24"/>
          <w:szCs w:val="24"/>
        </w:rPr>
        <w:t>berfungsi</w:t>
      </w:r>
      <w:proofErr w:type="spellEnd"/>
      <w:r w:rsidR="00CB0A20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pada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tingkat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maksimumnya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dik</w:t>
      </w:r>
      <w:r w:rsidR="00CB0A20">
        <w:rPr>
          <w:sz w:val="24"/>
          <w:szCs w:val="24"/>
        </w:rPr>
        <w:t>uatkan</w:t>
      </w:r>
      <w:proofErr w:type="spellEnd"/>
      <w:r w:rsidR="00CB0A20">
        <w:rPr>
          <w:sz w:val="24"/>
          <w:szCs w:val="24"/>
        </w:rPr>
        <w:t xml:space="preserve"> </w:t>
      </w:r>
      <w:proofErr w:type="spellStart"/>
      <w:r w:rsidR="00CB0A20">
        <w:rPr>
          <w:sz w:val="24"/>
          <w:szCs w:val="24"/>
        </w:rPr>
        <w:t>secara</w:t>
      </w:r>
      <w:proofErr w:type="spellEnd"/>
      <w:r w:rsidR="00CB0A20">
        <w:rPr>
          <w:sz w:val="24"/>
          <w:szCs w:val="24"/>
        </w:rPr>
        <w:t xml:space="preserve"> </w:t>
      </w:r>
      <w:proofErr w:type="spellStart"/>
      <w:r w:rsidR="00CB0A20">
        <w:rPr>
          <w:sz w:val="24"/>
          <w:szCs w:val="24"/>
        </w:rPr>
        <w:t>progresif</w:t>
      </w:r>
      <w:proofErr w:type="spellEnd"/>
      <w:r w:rsidR="00CB0A20">
        <w:rPr>
          <w:sz w:val="24"/>
          <w:szCs w:val="24"/>
        </w:rPr>
        <w:t xml:space="preserve">. </w:t>
      </w:r>
      <w:proofErr w:type="spellStart"/>
      <w:r w:rsidR="00CB0A20">
        <w:rPr>
          <w:sz w:val="24"/>
          <w:szCs w:val="24"/>
        </w:rPr>
        <w:t>Teknik</w:t>
      </w:r>
      <w:proofErr w:type="spellEnd"/>
      <w:r w:rsidRPr="00132CD5">
        <w:rPr>
          <w:sz w:val="24"/>
          <w:szCs w:val="24"/>
        </w:rPr>
        <w:t xml:space="preserve">: </w:t>
      </w:r>
      <w:proofErr w:type="spellStart"/>
      <w:r w:rsidRPr="00132CD5">
        <w:rPr>
          <w:sz w:val="24"/>
          <w:szCs w:val="24"/>
        </w:rPr>
        <w:t>Posisi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pasien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tidur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terlentang</w:t>
      </w:r>
      <w:proofErr w:type="spellEnd"/>
      <w:r w:rsidRPr="00132CD5">
        <w:rPr>
          <w:sz w:val="24"/>
          <w:szCs w:val="24"/>
        </w:rPr>
        <w:t xml:space="preserve">, </w:t>
      </w:r>
      <w:proofErr w:type="spellStart"/>
      <w:r w:rsidRPr="00132CD5">
        <w:rPr>
          <w:sz w:val="24"/>
          <w:szCs w:val="24"/>
        </w:rPr>
        <w:t>kemudian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fisioterapis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memerintahkan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pasien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untuk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menggerakkan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ekstremitas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dengan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bantuan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sedikit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dari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fisioterapis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pada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awal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atau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akhir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gerakan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jika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ada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kelemahan</w:t>
      </w:r>
      <w:proofErr w:type="spellEnd"/>
      <w:r w:rsidRPr="00132CD5">
        <w:rPr>
          <w:sz w:val="24"/>
          <w:szCs w:val="24"/>
        </w:rPr>
        <w:t>.</w:t>
      </w:r>
    </w:p>
    <w:p w:rsidR="00132CD5" w:rsidRPr="00132CD5" w:rsidRDefault="00132CD5" w:rsidP="00132CD5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32CD5">
        <w:rPr>
          <w:sz w:val="24"/>
          <w:szCs w:val="24"/>
        </w:rPr>
        <w:t xml:space="preserve">Head and </w:t>
      </w:r>
      <w:proofErr w:type="spellStart"/>
      <w:r w:rsidRPr="00132CD5">
        <w:rPr>
          <w:sz w:val="24"/>
          <w:szCs w:val="24"/>
        </w:rPr>
        <w:t>truk</w:t>
      </w:r>
      <w:proofErr w:type="spellEnd"/>
      <w:r w:rsidRPr="00132CD5">
        <w:rPr>
          <w:sz w:val="24"/>
          <w:szCs w:val="24"/>
        </w:rPr>
        <w:t xml:space="preserve"> control</w:t>
      </w:r>
    </w:p>
    <w:p w:rsidR="00132CD5" w:rsidRPr="00132CD5" w:rsidRDefault="00132CD5" w:rsidP="00132CD5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Pelaksanaan</w:t>
      </w:r>
      <w:proofErr w:type="spellEnd"/>
      <w:r w:rsidRPr="00132CD5">
        <w:rPr>
          <w:sz w:val="24"/>
          <w:szCs w:val="24"/>
        </w:rPr>
        <w:t>:</w:t>
      </w:r>
    </w:p>
    <w:p w:rsidR="00000000" w:rsidRPr="00132CD5" w:rsidRDefault="00CE1BED" w:rsidP="00132CD5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Tengkurap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diatas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physioball</w:t>
      </w:r>
      <w:proofErr w:type="spellEnd"/>
    </w:p>
    <w:p w:rsidR="00000000" w:rsidRPr="00132CD5" w:rsidRDefault="00CE1BED" w:rsidP="00132CD5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Penggunaan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peralatan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keseimbangan</w:t>
      </w:r>
      <w:proofErr w:type="spellEnd"/>
    </w:p>
    <w:p w:rsidR="00000000" w:rsidRPr="00132CD5" w:rsidRDefault="00CE1BED" w:rsidP="00132CD5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Berdiri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dalam</w:t>
      </w:r>
      <w:proofErr w:type="spellEnd"/>
      <w:r w:rsidRPr="00132CD5">
        <w:rPr>
          <w:sz w:val="24"/>
          <w:szCs w:val="24"/>
        </w:rPr>
        <w:t xml:space="preserve"> </w:t>
      </w:r>
      <w:r w:rsidRPr="00132CD5">
        <w:rPr>
          <w:sz w:val="24"/>
          <w:szCs w:val="24"/>
        </w:rPr>
        <w:t>tilting</w:t>
      </w:r>
      <w:r w:rsidRPr="00132CD5">
        <w:rPr>
          <w:sz w:val="24"/>
          <w:szCs w:val="24"/>
        </w:rPr>
        <w:t xml:space="preserve"> </w:t>
      </w:r>
      <w:r w:rsidRPr="00132CD5">
        <w:rPr>
          <w:sz w:val="24"/>
          <w:szCs w:val="24"/>
        </w:rPr>
        <w:t>table</w:t>
      </w:r>
    </w:p>
    <w:p w:rsidR="00132CD5" w:rsidRPr="00132CD5" w:rsidRDefault="00132CD5" w:rsidP="00132CD5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Manfaat</w:t>
      </w:r>
      <w:proofErr w:type="spellEnd"/>
      <w:r w:rsidRPr="00132CD5">
        <w:rPr>
          <w:sz w:val="24"/>
          <w:szCs w:val="24"/>
        </w:rPr>
        <w:t>:</w:t>
      </w:r>
    </w:p>
    <w:p w:rsidR="00132CD5" w:rsidRPr="00132CD5" w:rsidRDefault="00132CD5" w:rsidP="00132CD5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Untuk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menghambat</w:t>
      </w:r>
      <w:proofErr w:type="spellEnd"/>
      <w:r w:rsidRPr="00132CD5">
        <w:rPr>
          <w:sz w:val="24"/>
          <w:szCs w:val="24"/>
        </w:rPr>
        <w:t xml:space="preserve"> tonic reflex  </w:t>
      </w:r>
    </w:p>
    <w:p w:rsidR="00132CD5" w:rsidRPr="00132CD5" w:rsidRDefault="00132CD5" w:rsidP="00132CD5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Menghambat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posisi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decortical</w:t>
      </w:r>
      <w:proofErr w:type="spellEnd"/>
      <w:r w:rsidRPr="00132CD5">
        <w:rPr>
          <w:sz w:val="24"/>
          <w:szCs w:val="24"/>
        </w:rPr>
        <w:t>/</w:t>
      </w:r>
      <w:proofErr w:type="spellStart"/>
      <w:r w:rsidRPr="00132CD5">
        <w:rPr>
          <w:sz w:val="24"/>
          <w:szCs w:val="24"/>
        </w:rPr>
        <w:t>decebrate</w:t>
      </w:r>
      <w:proofErr w:type="spellEnd"/>
      <w:r w:rsidRPr="00132CD5">
        <w:rPr>
          <w:sz w:val="24"/>
          <w:szCs w:val="24"/>
        </w:rPr>
        <w:t xml:space="preserve">  </w:t>
      </w:r>
    </w:p>
    <w:p w:rsidR="00132CD5" w:rsidRPr="00132CD5" w:rsidRDefault="00132CD5" w:rsidP="00132CD5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Fasilitasi</w:t>
      </w:r>
      <w:proofErr w:type="spellEnd"/>
      <w:r w:rsidRPr="00132CD5">
        <w:rPr>
          <w:sz w:val="24"/>
          <w:szCs w:val="24"/>
        </w:rPr>
        <w:t xml:space="preserve"> antigravity neck/trunk extension</w:t>
      </w:r>
    </w:p>
    <w:p w:rsidR="00132CD5" w:rsidRPr="00132CD5" w:rsidRDefault="00132CD5" w:rsidP="00132CD5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Fasilitasi</w:t>
      </w:r>
      <w:proofErr w:type="spellEnd"/>
      <w:r w:rsidRPr="00132CD5">
        <w:rPr>
          <w:sz w:val="24"/>
          <w:szCs w:val="24"/>
        </w:rPr>
        <w:t xml:space="preserve"> antigravity neck/trunk flexion and side flexion</w:t>
      </w:r>
    </w:p>
    <w:p w:rsidR="00132CD5" w:rsidRPr="00132CD5" w:rsidRDefault="00132CD5" w:rsidP="00132CD5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Fasilitasi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coactivation</w:t>
      </w:r>
      <w:proofErr w:type="spellEnd"/>
      <w:r w:rsidRPr="00132CD5">
        <w:rPr>
          <w:sz w:val="24"/>
          <w:szCs w:val="24"/>
        </w:rPr>
        <w:t xml:space="preserve"> neck/trunk </w:t>
      </w:r>
      <w:proofErr w:type="spellStart"/>
      <w:r w:rsidRPr="00132CD5">
        <w:rPr>
          <w:sz w:val="24"/>
          <w:szCs w:val="24"/>
        </w:rPr>
        <w:t>flexors&amp;extension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utk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stabilisasi</w:t>
      </w:r>
      <w:proofErr w:type="spellEnd"/>
      <w:r w:rsidRPr="00132CD5">
        <w:rPr>
          <w:sz w:val="24"/>
          <w:szCs w:val="24"/>
        </w:rPr>
        <w:t xml:space="preserve">  </w:t>
      </w:r>
    </w:p>
    <w:p w:rsidR="00132CD5" w:rsidRPr="00132CD5" w:rsidRDefault="00132CD5" w:rsidP="00132CD5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lastRenderedPageBreak/>
        <w:t>Fasilitasi</w:t>
      </w:r>
      <w:proofErr w:type="spellEnd"/>
      <w:r w:rsidRPr="00132CD5">
        <w:rPr>
          <w:sz w:val="24"/>
          <w:szCs w:val="24"/>
        </w:rPr>
        <w:t xml:space="preserve"> neck/trunk posture</w:t>
      </w:r>
    </w:p>
    <w:p w:rsidR="00132CD5" w:rsidRPr="00CB0A20" w:rsidRDefault="00132CD5" w:rsidP="00CB0A20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 w:rsidRPr="00132CD5">
        <w:rPr>
          <w:sz w:val="24"/>
          <w:szCs w:val="24"/>
        </w:rPr>
        <w:t>Penggunaan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peralatan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penyangga</w:t>
      </w:r>
      <w:proofErr w:type="spellEnd"/>
      <w:r w:rsidRPr="00132CD5">
        <w:rPr>
          <w:sz w:val="24"/>
          <w:szCs w:val="24"/>
        </w:rPr>
        <w:t xml:space="preserve"> </w:t>
      </w:r>
      <w:proofErr w:type="spellStart"/>
      <w:r w:rsidRPr="00132CD5">
        <w:rPr>
          <w:sz w:val="24"/>
          <w:szCs w:val="24"/>
        </w:rPr>
        <w:t>posisi</w:t>
      </w:r>
      <w:proofErr w:type="spellEnd"/>
      <w:r w:rsidRPr="00132CD5">
        <w:rPr>
          <w:sz w:val="24"/>
          <w:szCs w:val="24"/>
        </w:rPr>
        <w:t>/</w:t>
      </w:r>
      <w:proofErr w:type="spellStart"/>
      <w:r w:rsidRPr="00132CD5">
        <w:rPr>
          <w:sz w:val="24"/>
          <w:szCs w:val="24"/>
        </w:rPr>
        <w:t>sikap</w:t>
      </w:r>
      <w:proofErr w:type="spellEnd"/>
    </w:p>
    <w:sectPr w:rsidR="00132CD5" w:rsidRPr="00CB0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10E8"/>
    <w:multiLevelType w:val="hybridMultilevel"/>
    <w:tmpl w:val="9BFE0AAA"/>
    <w:lvl w:ilvl="0" w:tplc="67CED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07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04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4F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4A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E6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C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63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0CE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A8585E"/>
    <w:multiLevelType w:val="hybridMultilevel"/>
    <w:tmpl w:val="B2285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794862"/>
    <w:multiLevelType w:val="hybridMultilevel"/>
    <w:tmpl w:val="BE3EF3D0"/>
    <w:lvl w:ilvl="0" w:tplc="DA88244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7093D"/>
    <w:multiLevelType w:val="hybridMultilevel"/>
    <w:tmpl w:val="3E94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21C15"/>
    <w:multiLevelType w:val="hybridMultilevel"/>
    <w:tmpl w:val="C1AED7D8"/>
    <w:lvl w:ilvl="0" w:tplc="D518AE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422245"/>
    <w:multiLevelType w:val="multilevel"/>
    <w:tmpl w:val="CC6A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D65FA"/>
    <w:multiLevelType w:val="hybridMultilevel"/>
    <w:tmpl w:val="9816153E"/>
    <w:lvl w:ilvl="0" w:tplc="36D6F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1C73A2"/>
    <w:multiLevelType w:val="hybridMultilevel"/>
    <w:tmpl w:val="B2E8DC46"/>
    <w:lvl w:ilvl="0" w:tplc="F982AC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DD100A9"/>
    <w:multiLevelType w:val="hybridMultilevel"/>
    <w:tmpl w:val="F614DDDC"/>
    <w:lvl w:ilvl="0" w:tplc="EE3C30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C2"/>
    <w:rsid w:val="00132CD5"/>
    <w:rsid w:val="00327A10"/>
    <w:rsid w:val="007138AA"/>
    <w:rsid w:val="007507C2"/>
    <w:rsid w:val="008B18A9"/>
    <w:rsid w:val="00CB0A20"/>
    <w:rsid w:val="00CE1BED"/>
    <w:rsid w:val="00E70075"/>
    <w:rsid w:val="00E7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AA47-04D2-4A1D-A183-3BEDE84D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8A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16000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337">
          <w:marLeft w:val="67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27">
          <w:marLeft w:val="67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 salma</dc:creator>
  <cp:keywords/>
  <dc:description/>
  <cp:lastModifiedBy>risa salma</cp:lastModifiedBy>
  <cp:revision>1</cp:revision>
  <dcterms:created xsi:type="dcterms:W3CDTF">2021-05-06T02:00:00Z</dcterms:created>
  <dcterms:modified xsi:type="dcterms:W3CDTF">2021-05-06T03:19:00Z</dcterms:modified>
</cp:coreProperties>
</file>